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3B19" w14:textId="75D9C730" w:rsidR="00F72CFF" w:rsidRPr="00C905FD" w:rsidRDefault="00B625BC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905FD">
        <w:rPr>
          <w:rFonts w:ascii="Times New Roman" w:hAnsi="Times New Roman" w:cs="Times New Roman"/>
          <w:b/>
          <w:bCs/>
          <w:sz w:val="36"/>
          <w:szCs w:val="36"/>
          <w:lang w:val="en-US"/>
        </w:rPr>
        <w:t>Search Strategy</w:t>
      </w:r>
    </w:p>
    <w:p w14:paraId="37DD8605" w14:textId="77777777" w:rsidR="00B625BC" w:rsidRPr="00B625BC" w:rsidRDefault="00B625BC">
      <w:pPr>
        <w:rPr>
          <w:rFonts w:ascii="Times New Roman" w:hAnsi="Times New Roman" w:cs="Times New Roman"/>
          <w:b/>
          <w:bCs/>
          <w:lang w:val="en-US"/>
        </w:rPr>
      </w:pPr>
    </w:p>
    <w:p w14:paraId="52F71440" w14:textId="769E2FF7" w:rsidR="00B625BC" w:rsidRPr="00B625BC" w:rsidRDefault="00B625BC">
      <w:pPr>
        <w:rPr>
          <w:rFonts w:ascii="Times New Roman" w:hAnsi="Times New Roman" w:cs="Times New Roman"/>
          <w:b/>
          <w:bCs/>
          <w:lang w:val="en-US"/>
        </w:rPr>
      </w:pPr>
      <w:r w:rsidRPr="00B625BC">
        <w:rPr>
          <w:rFonts w:ascii="Times New Roman" w:hAnsi="Times New Roman" w:cs="Times New Roman"/>
          <w:b/>
          <w:bCs/>
          <w:lang w:val="en-US"/>
        </w:rPr>
        <w:t>PubMed:</w:t>
      </w:r>
    </w:p>
    <w:p w14:paraId="75259023" w14:textId="77777777" w:rsidR="00B625BC" w:rsidRDefault="00B625BC" w:rsidP="00B625BC">
      <w:pPr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</w:pPr>
    </w:p>
    <w:p w14:paraId="459B1B1C" w14:textId="3D178B52" w:rsidR="00B625BC" w:rsidRDefault="00B625BC" w:rsidP="00B625BC">
      <w:pPr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</w:pPr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Search: </w:t>
      </w:r>
      <w:r w:rsidRPr="00B625BC">
        <w:rPr>
          <w:rFonts w:ascii="Times New Roman" w:eastAsia="Times New Roman" w:hAnsi="Times New Roman" w:cs="Times New Roman"/>
          <w:b/>
          <w:bCs/>
          <w:color w:val="212121"/>
          <w:kern w:val="0"/>
          <w:lang w:eastAsia="en-GB"/>
          <w14:ligatures w14:val="none"/>
        </w:rPr>
        <w:t>((((((glucagon like peptide 1[MeSH Terms]) OR (</w:t>
      </w:r>
      <w:proofErr w:type="spellStart"/>
      <w:r w:rsidRPr="00B625BC">
        <w:rPr>
          <w:rFonts w:ascii="Times New Roman" w:eastAsia="Times New Roman" w:hAnsi="Times New Roman" w:cs="Times New Roman"/>
          <w:b/>
          <w:bCs/>
          <w:color w:val="212121"/>
          <w:kern w:val="0"/>
          <w:lang w:eastAsia="en-GB"/>
          <w14:ligatures w14:val="none"/>
        </w:rPr>
        <w:t>glp</w:t>
      </w:r>
      <w:proofErr w:type="spellEnd"/>
      <w:r w:rsidRPr="00B625BC">
        <w:rPr>
          <w:rFonts w:ascii="Times New Roman" w:eastAsia="Times New Roman" w:hAnsi="Times New Roman" w:cs="Times New Roman"/>
          <w:b/>
          <w:bCs/>
          <w:color w:val="212121"/>
          <w:kern w:val="0"/>
          <w:lang w:eastAsia="en-GB"/>
          <w14:ligatures w14:val="none"/>
        </w:rPr>
        <w:t xml:space="preserve"> 1[MeSH Terms])) OR (exenatide)) OR (</w:t>
      </w:r>
      <w:proofErr w:type="spellStart"/>
      <w:r w:rsidRPr="00B625BC">
        <w:rPr>
          <w:rFonts w:ascii="Times New Roman" w:eastAsia="Times New Roman" w:hAnsi="Times New Roman" w:cs="Times New Roman"/>
          <w:b/>
          <w:bCs/>
          <w:color w:val="212121"/>
          <w:kern w:val="0"/>
          <w:lang w:eastAsia="en-GB"/>
          <w14:ligatures w14:val="none"/>
        </w:rPr>
        <w:t>lixisenatide</w:t>
      </w:r>
      <w:proofErr w:type="spellEnd"/>
      <w:r w:rsidRPr="00B625BC">
        <w:rPr>
          <w:rFonts w:ascii="Times New Roman" w:eastAsia="Times New Roman" w:hAnsi="Times New Roman" w:cs="Times New Roman"/>
          <w:b/>
          <w:bCs/>
          <w:color w:val="212121"/>
          <w:kern w:val="0"/>
          <w:lang w:eastAsia="en-GB"/>
          <w14:ligatures w14:val="none"/>
        </w:rPr>
        <w:t>)) OR (liraglutide)) OR (</w:t>
      </w:r>
      <w:proofErr w:type="spellStart"/>
      <w:r w:rsidRPr="00B625BC">
        <w:rPr>
          <w:rFonts w:ascii="Times New Roman" w:eastAsia="Times New Roman" w:hAnsi="Times New Roman" w:cs="Times New Roman"/>
          <w:b/>
          <w:bCs/>
          <w:color w:val="212121"/>
          <w:kern w:val="0"/>
          <w:lang w:eastAsia="en-GB"/>
          <w14:ligatures w14:val="none"/>
        </w:rPr>
        <w:t>semaglutide</w:t>
      </w:r>
      <w:proofErr w:type="spellEnd"/>
      <w:r w:rsidRPr="00B625BC">
        <w:rPr>
          <w:rFonts w:ascii="Times New Roman" w:eastAsia="Times New Roman" w:hAnsi="Times New Roman" w:cs="Times New Roman"/>
          <w:b/>
          <w:bCs/>
          <w:color w:val="212121"/>
          <w:kern w:val="0"/>
          <w:lang w:eastAsia="en-GB"/>
          <w14:ligatures w14:val="none"/>
        </w:rPr>
        <w:t>)) AND (</w:t>
      </w:r>
      <w:proofErr w:type="spellStart"/>
      <w:r w:rsidRPr="00B625BC">
        <w:rPr>
          <w:rFonts w:ascii="Times New Roman" w:eastAsia="Times New Roman" w:hAnsi="Times New Roman" w:cs="Times New Roman"/>
          <w:b/>
          <w:bCs/>
          <w:color w:val="212121"/>
          <w:kern w:val="0"/>
          <w:lang w:eastAsia="en-GB"/>
          <w14:ligatures w14:val="none"/>
        </w:rPr>
        <w:t>parkinson's</w:t>
      </w:r>
      <w:proofErr w:type="spellEnd"/>
      <w:r w:rsidRPr="00B625BC">
        <w:rPr>
          <w:rFonts w:ascii="Times New Roman" w:eastAsia="Times New Roman" w:hAnsi="Times New Roman" w:cs="Times New Roman"/>
          <w:b/>
          <w:bCs/>
          <w:color w:val="212121"/>
          <w:kern w:val="0"/>
          <w:lang w:eastAsia="en-GB"/>
          <w14:ligatures w14:val="none"/>
        </w:rPr>
        <w:t xml:space="preserve"> disease[MeSH Terms])</w:t>
      </w:r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 </w:t>
      </w:r>
    </w:p>
    <w:p w14:paraId="3CFB4781" w14:textId="77777777" w:rsidR="00B625BC" w:rsidRPr="00B625BC" w:rsidRDefault="00B625BC" w:rsidP="00B625BC">
      <w:pPr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</w:pPr>
    </w:p>
    <w:p w14:paraId="6A6BE220" w14:textId="77777777" w:rsidR="00B625BC" w:rsidRPr="00B625BC" w:rsidRDefault="00B625BC" w:rsidP="00B625BC">
      <w:pPr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</w:pPr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("glucagon like peptide 1"[MeSH Terms] OR "glucagon like peptide 1"[MeSH Terms] OR ("exenatide"[MeSH Terms] OR "exenatide"[All Fields] OR "exenatide s"[All Fields]) OR ("</w:t>
      </w:r>
      <w:proofErr w:type="spellStart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lixisenatide</w:t>
      </w:r>
      <w:proofErr w:type="spellEnd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"[Supplementary Concept] OR "</w:t>
      </w:r>
      <w:proofErr w:type="spellStart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lixisenatide</w:t>
      </w:r>
      <w:proofErr w:type="spellEnd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"[All Fields]) OR ("</w:t>
      </w:r>
      <w:proofErr w:type="spellStart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liraglutid</w:t>
      </w:r>
      <w:proofErr w:type="spellEnd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"[All Fields] OR "liraglutide"[MeSH Terms] OR "liraglutide"[All Fields] OR "liraglutide s"[All Fields]) OR ("</w:t>
      </w:r>
      <w:proofErr w:type="spellStart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semaglutide</w:t>
      </w:r>
      <w:proofErr w:type="spellEnd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"[Supplementary Concept] OR "</w:t>
      </w:r>
      <w:proofErr w:type="spellStart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semaglutide</w:t>
      </w:r>
      <w:proofErr w:type="spellEnd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"[All Fields])) AND "</w:t>
      </w:r>
      <w:proofErr w:type="spellStart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parkinson</w:t>
      </w:r>
      <w:proofErr w:type="spellEnd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 xml:space="preserve"> disease"[MeSH Terms]</w:t>
      </w:r>
    </w:p>
    <w:p w14:paraId="61F08062" w14:textId="77777777" w:rsidR="00B625BC" w:rsidRDefault="00B625BC">
      <w:pPr>
        <w:rPr>
          <w:rFonts w:ascii="Times New Roman" w:hAnsi="Times New Roman" w:cs="Times New Roman"/>
          <w:lang w:val="en-US"/>
        </w:rPr>
      </w:pPr>
    </w:p>
    <w:p w14:paraId="4AC7C7F4" w14:textId="77777777" w:rsidR="00C905FD" w:rsidRDefault="00C905FD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</w:p>
    <w:p w14:paraId="68287CE0" w14:textId="2D42D88B" w:rsidR="00C905FD" w:rsidRDefault="00C905FD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EMBASE</w:t>
      </w:r>
    </w:p>
    <w:p w14:paraId="2240C4FE" w14:textId="7A113047" w:rsidR="00C905FD" w:rsidRPr="00C905FD" w:rsidRDefault="00C905F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(</w:t>
      </w:r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glucagon like peptide 1) OR (</w:t>
      </w:r>
      <w:proofErr w:type="spellStart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glp</w:t>
      </w:r>
      <w:proofErr w:type="spellEnd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 xml:space="preserve"> 1) OR (exenatide) OR (</w:t>
      </w:r>
      <w:proofErr w:type="spellStart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lixisenatide</w:t>
      </w:r>
      <w:proofErr w:type="spellEnd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) OR (liraglutide) OR (</w:t>
      </w:r>
      <w:proofErr w:type="spellStart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semaglutide</w:t>
      </w:r>
      <w:proofErr w:type="spellEnd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) AND (</w:t>
      </w:r>
      <w:proofErr w:type="spellStart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parkinson's</w:t>
      </w:r>
      <w:proofErr w:type="spellEnd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 xml:space="preserve"> disease</w:t>
      </w:r>
      <w:r w:rsidRPr="00C905FD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)</w:t>
      </w:r>
    </w:p>
    <w:p w14:paraId="0E6887CF" w14:textId="77777777" w:rsidR="00C905FD" w:rsidRDefault="00C905FD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</w:p>
    <w:p w14:paraId="7F03FB18" w14:textId="77777777" w:rsidR="00C905FD" w:rsidRDefault="00C905FD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</w:p>
    <w:p w14:paraId="6324F913" w14:textId="5B9116E7" w:rsidR="00C905FD" w:rsidRDefault="00C905FD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Chochrane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 xml:space="preserve"> Library:</w:t>
      </w:r>
    </w:p>
    <w:p w14:paraId="37BFF416" w14:textId="55A8EAF0" w:rsidR="00C905FD" w:rsidRPr="00C905FD" w:rsidRDefault="00C905FD">
      <w:pPr>
        <w:rPr>
          <w:rFonts w:ascii="Times New Roman" w:eastAsia="Times New Roman" w:hAnsi="Times New Roman" w:cs="Times New Roman"/>
          <w:color w:val="000000"/>
          <w:kern w:val="0"/>
          <w:lang w:eastAsia="en-GB"/>
          <w14:ligatures w14:val="none"/>
        </w:rPr>
      </w:pPr>
      <w:r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(</w:t>
      </w:r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glucagon like peptide 1) OR (</w:t>
      </w:r>
      <w:proofErr w:type="spellStart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glp</w:t>
      </w:r>
      <w:proofErr w:type="spellEnd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 xml:space="preserve"> 1) OR (exenatide) OR (</w:t>
      </w:r>
      <w:proofErr w:type="spellStart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lixisenatide</w:t>
      </w:r>
      <w:proofErr w:type="spellEnd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) OR (liraglutide) OR (</w:t>
      </w:r>
      <w:proofErr w:type="spellStart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semaglutide</w:t>
      </w:r>
      <w:proofErr w:type="spellEnd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) AND (</w:t>
      </w:r>
      <w:proofErr w:type="spellStart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parkinson's</w:t>
      </w:r>
      <w:proofErr w:type="spellEnd"/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 xml:space="preserve"> disease</w:t>
      </w:r>
      <w:r w:rsidRPr="00C905FD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)</w:t>
      </w:r>
    </w:p>
    <w:p w14:paraId="7BD39A7D" w14:textId="77777777" w:rsidR="00C905FD" w:rsidRDefault="00C905FD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</w:p>
    <w:p w14:paraId="56A9754F" w14:textId="77777777" w:rsidR="00C905FD" w:rsidRDefault="00C905FD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</w:p>
    <w:p w14:paraId="1B14780C" w14:textId="011A25B3" w:rsidR="00B625BC" w:rsidRPr="00C905FD" w:rsidRDefault="00C905FD">
      <w:pPr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C905F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ClinicalTrials.gov</w:t>
      </w:r>
      <w:r w:rsidRPr="00C905FD">
        <w:rPr>
          <w:rFonts w:ascii="Times New Roman" w:eastAsia="Times New Roman" w:hAnsi="Times New Roman" w:cs="Times New Roman"/>
          <w:b/>
          <w:bCs/>
          <w:color w:val="000000"/>
          <w:kern w:val="0"/>
          <w:lang w:eastAsia="en-GB"/>
          <w14:ligatures w14:val="none"/>
        </w:rPr>
        <w:t>:</w:t>
      </w:r>
    </w:p>
    <w:p w14:paraId="00461875" w14:textId="2C4EA8F9" w:rsidR="00C905FD" w:rsidRPr="00C905FD" w:rsidRDefault="00C905FD">
      <w:pPr>
        <w:rPr>
          <w:rFonts w:ascii="Times New Roman" w:hAnsi="Times New Roman" w:cs="Times New Roman"/>
          <w:lang w:val="en-US"/>
        </w:rPr>
      </w:pPr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glucagon like peptide 1</w:t>
      </w:r>
      <w:r w:rsidRPr="00C905FD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 xml:space="preserve"> </w:t>
      </w:r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 xml:space="preserve">AND </w:t>
      </w:r>
      <w:r w:rsidRPr="00C905FD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P</w:t>
      </w:r>
      <w:r w:rsidRPr="00B625BC">
        <w:rPr>
          <w:rFonts w:ascii="Times New Roman" w:eastAsia="Times New Roman" w:hAnsi="Times New Roman" w:cs="Times New Roman"/>
          <w:color w:val="212121"/>
          <w:kern w:val="0"/>
          <w:lang w:eastAsia="en-GB"/>
          <w14:ligatures w14:val="none"/>
        </w:rPr>
        <w:t>arkinson's disease</w:t>
      </w:r>
    </w:p>
    <w:sectPr w:rsidR="00C905FD" w:rsidRPr="00C905FD" w:rsidSect="00AF7EF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5BC"/>
    <w:rsid w:val="00367801"/>
    <w:rsid w:val="00AF7EFF"/>
    <w:rsid w:val="00B625BC"/>
    <w:rsid w:val="00C905FD"/>
    <w:rsid w:val="00D3364E"/>
    <w:rsid w:val="00F36790"/>
    <w:rsid w:val="00F7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B4175D"/>
  <w15:chartTrackingRefBased/>
  <w15:docId w15:val="{E8056B57-6F45-8442-97A6-F08A498BD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2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2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2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2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2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25B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25B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25B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25B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2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2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25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25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25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25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25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25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25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2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25B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62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25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25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25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625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2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25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25BC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B625BC"/>
  </w:style>
  <w:style w:type="character" w:styleId="Strong">
    <w:name w:val="Strong"/>
    <w:basedOn w:val="DefaultParagraphFont"/>
    <w:uiPriority w:val="22"/>
    <w:qFormat/>
    <w:rsid w:val="00B625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Madhusudan Singh</dc:creator>
  <cp:keywords/>
  <dc:description/>
  <cp:lastModifiedBy>Dr. Madhusudan Singh</cp:lastModifiedBy>
  <cp:revision>2</cp:revision>
  <dcterms:created xsi:type="dcterms:W3CDTF">2024-07-11T05:58:00Z</dcterms:created>
  <dcterms:modified xsi:type="dcterms:W3CDTF">2024-07-11T06:21:00Z</dcterms:modified>
</cp:coreProperties>
</file>